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</w:t>
            </w:r>
            <w:bookmarkStart w:id="0" w:name="_GoBack"/>
            <w:bookmarkEnd w:id="0"/>
            <w:r w:rsidRPr="00777E64">
              <w:rPr>
                <w:b/>
                <w:bCs/>
                <w:sz w:val="16"/>
                <w:szCs w:val="16"/>
              </w:rPr>
              <w:t>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21AAB3C2" w:rsidR="0040457C" w:rsidRDefault="00F2446E" w:rsidP="00F2446E">
      <w:pPr>
        <w:pStyle w:val="a8"/>
        <w:tabs>
          <w:tab w:val="left" w:pos="2160"/>
        </w:tabs>
        <w:suppressAutoHyphens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EF94BB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437F2">
            <w:rPr>
              <w:sz w:val="18"/>
              <w:szCs w:val="18"/>
            </w:rPr>
            <w:t>1281</w:t>
          </w:r>
          <w:r w:rsidR="005E4C7E">
            <w:rPr>
              <w:sz w:val="18"/>
              <w:szCs w:val="18"/>
            </w:rPr>
            <w:t>-20</w:t>
          </w:r>
          <w:r w:rsidR="00F437F2">
            <w:rPr>
              <w:sz w:val="18"/>
              <w:szCs w:val="18"/>
            </w:rPr>
            <w:t>21</w:t>
          </w:r>
        </w:p>
        <w:p w14:paraId="4BED23C9" w14:textId="2692223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2446E">
            <w:rPr>
              <w:sz w:val="18"/>
              <w:szCs w:val="18"/>
            </w:rPr>
            <w:t>19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7E3E9F8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F2446E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5B07BA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F2446E">
      <w:rPr>
        <w:b/>
        <w:sz w:val="24"/>
      </w:rPr>
      <w:t>Троджан</w:t>
    </w:r>
    <w:proofErr w:type="spellEnd"/>
    <w:r w:rsidR="00F2446E">
      <w:rPr>
        <w:b/>
        <w:sz w:val="24"/>
      </w:rPr>
      <w:t xml:space="preserve"> Бел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6E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37F2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5EBB-781F-45F2-A1D1-97591C47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Шатова Людмила Михайловна</cp:lastModifiedBy>
  <cp:revision>8</cp:revision>
  <cp:lastPrinted>2021-07-19T12:01:00Z</cp:lastPrinted>
  <dcterms:created xsi:type="dcterms:W3CDTF">2021-04-29T12:31:00Z</dcterms:created>
  <dcterms:modified xsi:type="dcterms:W3CDTF">2021-07-19T12:01:00Z</dcterms:modified>
</cp:coreProperties>
</file>